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5DF" w:rsidRDefault="00603802" w:rsidP="00603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</w:p>
    <w:p w:rsidR="00603802" w:rsidRPr="00603802" w:rsidRDefault="00603802" w:rsidP="00603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ПЕРВОМАЙСКГО СЕЛЬСКОГО ПОСЕЛЕНИЯ</w:t>
      </w:r>
    </w:p>
    <w:p w:rsidR="00603802" w:rsidRPr="00603802" w:rsidRDefault="00603802" w:rsidP="00603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</w:t>
      </w:r>
    </w:p>
    <w:p w:rsidR="00603802" w:rsidRPr="00603802" w:rsidRDefault="00603802" w:rsidP="00603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603802" w:rsidRPr="00603802" w:rsidRDefault="00603802" w:rsidP="0060380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802" w:rsidRPr="00603802" w:rsidRDefault="00603802" w:rsidP="0060380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0380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 Е Ш Е Н И Е</w:t>
      </w:r>
    </w:p>
    <w:p w:rsidR="00603802" w:rsidRPr="00603802" w:rsidRDefault="00603802" w:rsidP="006038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802">
        <w:rPr>
          <w:rFonts w:ascii="Times New Roman" w:eastAsia="Times New Roman" w:hAnsi="Times New Roman" w:cs="Times New Roman"/>
          <w:sz w:val="28"/>
          <w:szCs w:val="28"/>
          <w:lang w:eastAsia="ru-RU"/>
        </w:rPr>
        <w:t>«2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03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Pr="00603802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603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603802" w:rsidRPr="00603802" w:rsidRDefault="00603802" w:rsidP="0060380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Первомайск </w:t>
      </w:r>
    </w:p>
    <w:p w:rsidR="00603802" w:rsidRPr="00603802" w:rsidRDefault="00603802" w:rsidP="0060380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D21B2" w:rsidRDefault="00603802" w:rsidP="009025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03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признании утратившим силу</w:t>
      </w:r>
      <w:r w:rsidRPr="00603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02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 Совета депутатов</w:t>
      </w:r>
      <w:r w:rsidRPr="00603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02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 19.06.2014г. № 92 «</w:t>
      </w:r>
      <w:r w:rsidR="009025DF" w:rsidRPr="00902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Положения о сохранении, использовании, популяризации объектов культурного наследия (памятников истории и культуры), находящихся в собственности Первомайского сельского поселения, охране объектов культурного наследия (памятников истории и культуры) местного (муниципального) значения, расположенных на территории Первомайского сельского поселения</w:t>
      </w:r>
      <w:r w:rsidR="00902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025DF" w:rsidRDefault="009025DF" w:rsidP="009025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25DF" w:rsidRPr="009025DF" w:rsidRDefault="009025DF" w:rsidP="009025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AE73B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экспертным заключением от 29.11.2021г.№ 04-08-</w:t>
      </w:r>
      <w:r w:rsidR="00AE73B4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E73B4"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E7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3B4"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</w:t>
      </w:r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HYPERLINK "garantF1://8832653.10000"</w:instrText>
      </w:r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</w:r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proofErr w:type="gramStart"/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</w:t>
      </w:r>
      <w:proofErr w:type="gramEnd"/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сельского поселения Совет депутатов Первомайского сельского поселения р е ш и л:</w:t>
      </w:r>
    </w:p>
    <w:p w:rsidR="009025DF" w:rsidRPr="009025DF" w:rsidRDefault="009025DF" w:rsidP="009025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5DF" w:rsidRPr="009025DF" w:rsidRDefault="009025DF" w:rsidP="009025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E73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Решение Совета депутатов</w:t>
      </w:r>
      <w:r w:rsidR="00AE73B4" w:rsidRPr="00AE7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3B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19.06.2014г</w:t>
      </w:r>
      <w:r w:rsidR="00AE7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92 «Об утверждении П</w:t>
      </w:r>
      <w:bookmarkStart w:id="1" w:name="_GoBack"/>
      <w:bookmarkEnd w:id="1"/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</w:t>
      </w:r>
      <w:r w:rsidR="00AE73B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сохранении, использовании, популяризации объектов культурного наследия (памятников истории и культуры), находящихся в собственности Первомайского сельского поселения, охране объектов культурного наследия (памятников истории и культуры) местного (муниципального) значения, расположенных на территории Первомайского сельского поселения согласно </w:t>
      </w:r>
      <w:hyperlink w:anchor="sub_1000" w:history="1">
        <w:r w:rsidRPr="009025D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</w:t>
        </w:r>
      </w:hyperlink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25DF" w:rsidRPr="009025DF" w:rsidRDefault="009025DF" w:rsidP="009025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"/>
      <w:bookmarkEnd w:id="0"/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</w:t>
      </w:r>
      <w:hyperlink r:id="rId4" w:history="1">
        <w:r w:rsidRPr="009025D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90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Первомайского сельского поселения.</w:t>
      </w:r>
    </w:p>
    <w:bookmarkEnd w:id="2"/>
    <w:p w:rsidR="009025DF" w:rsidRDefault="009025DF" w:rsidP="009025DF">
      <w:pPr>
        <w:widowControl w:val="0"/>
        <w:spacing w:after="0" w:line="240" w:lineRule="auto"/>
        <w:jc w:val="center"/>
      </w:pPr>
    </w:p>
    <w:p w:rsidR="00AE73B4" w:rsidRDefault="00AE73B4" w:rsidP="009025DF">
      <w:pPr>
        <w:widowControl w:val="0"/>
        <w:spacing w:after="0" w:line="240" w:lineRule="auto"/>
        <w:jc w:val="center"/>
      </w:pPr>
    </w:p>
    <w:p w:rsidR="00AE73B4" w:rsidRDefault="00AE73B4" w:rsidP="009025DF">
      <w:pPr>
        <w:widowControl w:val="0"/>
        <w:spacing w:after="0" w:line="240" w:lineRule="auto"/>
        <w:jc w:val="center"/>
      </w:pPr>
    </w:p>
    <w:p w:rsidR="00AE73B4" w:rsidRDefault="00AE73B4" w:rsidP="009025DF">
      <w:pPr>
        <w:widowControl w:val="0"/>
        <w:spacing w:after="0" w:line="240" w:lineRule="auto"/>
        <w:jc w:val="center"/>
      </w:pPr>
    </w:p>
    <w:p w:rsidR="00AE73B4" w:rsidRPr="00AE73B4" w:rsidRDefault="00AE73B4" w:rsidP="00AE73B4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73B4">
        <w:rPr>
          <w:rFonts w:ascii="Times New Roman" w:hAnsi="Times New Roman" w:cs="Times New Roman"/>
          <w:b/>
          <w:sz w:val="28"/>
          <w:szCs w:val="28"/>
        </w:rPr>
        <w:t>Глава Совета депутатов</w:t>
      </w:r>
    </w:p>
    <w:p w:rsidR="00AE73B4" w:rsidRPr="00AE73B4" w:rsidRDefault="00AE73B4" w:rsidP="00AE73B4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73B4">
        <w:rPr>
          <w:rFonts w:ascii="Times New Roman" w:hAnsi="Times New Roman" w:cs="Times New Roman"/>
          <w:b/>
          <w:sz w:val="28"/>
          <w:szCs w:val="28"/>
        </w:rPr>
        <w:t xml:space="preserve">Первомайского сельского поселения </w:t>
      </w:r>
    </w:p>
    <w:p w:rsidR="00AE73B4" w:rsidRPr="00AE73B4" w:rsidRDefault="00AE73B4" w:rsidP="00AE73B4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73B4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                             Е. Ю. Федорова</w:t>
      </w:r>
    </w:p>
    <w:sectPr w:rsidR="00AE73B4" w:rsidRPr="00AE7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802"/>
    <w:rsid w:val="000B6F62"/>
    <w:rsid w:val="000E3B73"/>
    <w:rsid w:val="00603802"/>
    <w:rsid w:val="009025DF"/>
    <w:rsid w:val="00AB1C3D"/>
    <w:rsid w:val="00AE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E9034-C001-4F68-A99B-E472A36C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3B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3B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1357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2021-12-27T08:58:00Z</cp:lastPrinted>
  <dcterms:created xsi:type="dcterms:W3CDTF">2021-12-27T08:21:00Z</dcterms:created>
  <dcterms:modified xsi:type="dcterms:W3CDTF">2021-12-27T09:00:00Z</dcterms:modified>
</cp:coreProperties>
</file>